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2017. 04</w:t>
      </w:r>
      <w:r w:rsidR="005F14B1" w:rsidRPr="00A30527">
        <w:rPr>
          <w:rFonts w:ascii="Times New Roman" w:eastAsia="Calibri" w:hAnsi="Times New Roman"/>
          <w:b/>
          <w:lang w:eastAsia="en-US"/>
        </w:rPr>
        <w:t>. 2</w:t>
      </w:r>
      <w:r w:rsidRPr="00A30527">
        <w:rPr>
          <w:rFonts w:ascii="Times New Roman" w:eastAsia="Calibri" w:hAnsi="Times New Roman"/>
          <w:b/>
          <w:lang w:eastAsia="en-US"/>
        </w:rPr>
        <w:t>5</w:t>
      </w:r>
      <w:r w:rsidR="00C63A5D" w:rsidRPr="00A30527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E239E6" w:rsidRDefault="00E239E6" w:rsidP="00E239E6">
      <w:pPr>
        <w:jc w:val="center"/>
        <w:rPr>
          <w:rFonts w:ascii="Times New Roman" w:hAnsi="Times New Roman"/>
          <w:b/>
        </w:rPr>
      </w:pPr>
    </w:p>
    <w:p w:rsidR="00E239E6" w:rsidRPr="002B4A1F" w:rsidRDefault="00146A36" w:rsidP="00E239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60</w:t>
      </w:r>
      <w:r w:rsidR="00E239E6" w:rsidRPr="002B4A1F">
        <w:rPr>
          <w:rFonts w:ascii="Times New Roman" w:hAnsi="Times New Roman"/>
          <w:b/>
        </w:rPr>
        <w:t xml:space="preserve">/2017. (IV.25.) </w:t>
      </w:r>
      <w:proofErr w:type="spellStart"/>
      <w:r w:rsidR="00E239E6" w:rsidRPr="002B4A1F">
        <w:rPr>
          <w:rFonts w:ascii="Times New Roman" w:hAnsi="Times New Roman"/>
          <w:b/>
        </w:rPr>
        <w:t>Öh</w:t>
      </w:r>
      <w:proofErr w:type="spellEnd"/>
      <w:r w:rsidR="00E239E6" w:rsidRPr="002B4A1F">
        <w:rPr>
          <w:rFonts w:ascii="Times New Roman" w:hAnsi="Times New Roman"/>
          <w:b/>
        </w:rPr>
        <w:t>. számú</w:t>
      </w:r>
      <w:r w:rsidR="00BB04D0">
        <w:rPr>
          <w:rFonts w:ascii="Times New Roman" w:hAnsi="Times New Roman"/>
          <w:b/>
        </w:rPr>
        <w:t xml:space="preserve"> </w:t>
      </w:r>
      <w:r w:rsidR="00E239E6" w:rsidRPr="002B4A1F">
        <w:rPr>
          <w:rFonts w:ascii="Times New Roman" w:hAnsi="Times New Roman"/>
          <w:b/>
        </w:rPr>
        <w:t>Határozata</w:t>
      </w:r>
    </w:p>
    <w:p w:rsidR="00BB04D0" w:rsidRPr="00BB04D0" w:rsidRDefault="00BB04D0" w:rsidP="00BB04D0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BB04D0">
        <w:rPr>
          <w:rFonts w:ascii="Times New Roman" w:hAnsi="Times New Roman"/>
          <w:b/>
          <w:snapToGrid w:val="0"/>
        </w:rPr>
        <w:t>A Telki 1256/2. hrsz-ú ingatlanhoz kapcsolódó területrendezés</w:t>
      </w:r>
    </w:p>
    <w:p w:rsidR="00BB04D0" w:rsidRPr="00BB04D0" w:rsidRDefault="00BB04D0" w:rsidP="00BB04D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lang w:eastAsia="en-US"/>
        </w:rPr>
      </w:pPr>
      <w:r w:rsidRPr="00BB04D0">
        <w:rPr>
          <w:rFonts w:ascii="Times New Roman" w:eastAsiaTheme="minorHAnsi" w:hAnsi="Times New Roman" w:cstheme="minorBidi"/>
          <w:b/>
          <w:lang w:eastAsia="en-US"/>
        </w:rPr>
        <w:t>Területátadás kérdése</w:t>
      </w:r>
    </w:p>
    <w:p w:rsidR="00BB04D0" w:rsidRPr="00BB04D0" w:rsidRDefault="00BB04D0" w:rsidP="00BB04D0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BB04D0" w:rsidRPr="00BB04D0" w:rsidRDefault="00BB04D0" w:rsidP="00BB04D0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BB04D0">
        <w:rPr>
          <w:rFonts w:ascii="Times New Roman" w:eastAsiaTheme="minorHAnsi" w:hAnsi="Times New Roman" w:cstheme="minorBidi"/>
          <w:lang w:eastAsia="en-US"/>
        </w:rPr>
        <w:t xml:space="preserve">A képviselő-testület Kelemen Gertrúd </w:t>
      </w:r>
      <w:proofErr w:type="gramStart"/>
      <w:r w:rsidRPr="00BB04D0">
        <w:rPr>
          <w:rFonts w:ascii="Times New Roman" w:eastAsiaTheme="minorHAnsi" w:hAnsi="Times New Roman" w:cstheme="minorBidi"/>
          <w:lang w:eastAsia="en-US"/>
        </w:rPr>
        <w:t>( 1053</w:t>
      </w:r>
      <w:proofErr w:type="gramEnd"/>
      <w:r w:rsidRPr="00BB04D0">
        <w:rPr>
          <w:rFonts w:ascii="Times New Roman" w:eastAsiaTheme="minorHAnsi" w:hAnsi="Times New Roman" w:cstheme="minorBidi"/>
          <w:lang w:eastAsia="en-US"/>
        </w:rPr>
        <w:t xml:space="preserve"> Budapest, Veres Pálné u. 14. ) telekértékesítésre vonatkozó nyilatkozatát elfogadja és a Telki 1256/2 hrsz-ú ingatlanban lévő 78/910 tulajdoni hányadot térítésmentesen ajándékozás jogcímén átveszi kérelmezőtől.</w:t>
      </w:r>
    </w:p>
    <w:p w:rsidR="00BB04D0" w:rsidRPr="00BB04D0" w:rsidRDefault="00BB04D0" w:rsidP="00BB04D0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BB04D0" w:rsidRPr="00BB04D0" w:rsidRDefault="00BB04D0" w:rsidP="00BB04D0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BB04D0">
        <w:rPr>
          <w:rFonts w:ascii="Times New Roman" w:eastAsiaTheme="minorHAnsi" w:hAnsi="Times New Roman" w:cstheme="minorBidi"/>
          <w:lang w:eastAsia="en-US"/>
        </w:rPr>
        <w:t>A Képviselő-testület felhatalmazza a polgármestert az ajándékozási szerződés aláírására.</w:t>
      </w:r>
    </w:p>
    <w:p w:rsidR="00BB04D0" w:rsidRPr="00BB04D0" w:rsidRDefault="00BB04D0" w:rsidP="00BB04D0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BB04D0" w:rsidRPr="00BB04D0" w:rsidRDefault="00BB04D0" w:rsidP="00BB04D0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BB04D0">
        <w:rPr>
          <w:rFonts w:ascii="Times New Roman" w:eastAsiaTheme="minorHAnsi" w:hAnsi="Times New Roman" w:cstheme="minorBidi"/>
          <w:lang w:eastAsia="en-US"/>
        </w:rPr>
        <w:t>Az adásvételi szerződés ingatlan-nyilvántartáson történő átvezetését követően az önkormányzat ingatlan-vagyon kataszterét módosítani kell.</w:t>
      </w:r>
    </w:p>
    <w:p w:rsidR="00BB04D0" w:rsidRPr="00BB04D0" w:rsidRDefault="00BB04D0" w:rsidP="00BB04D0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BB04D0" w:rsidRPr="00BB04D0" w:rsidRDefault="00BB04D0" w:rsidP="00BB04D0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proofErr w:type="gramStart"/>
      <w:r w:rsidRPr="00BB04D0">
        <w:rPr>
          <w:rFonts w:ascii="Times New Roman" w:eastAsiaTheme="minorHAnsi" w:hAnsi="Times New Roman" w:cstheme="minorBidi"/>
          <w:b/>
          <w:lang w:eastAsia="en-US"/>
        </w:rPr>
        <w:t>Felelős:</w:t>
      </w:r>
      <w:r w:rsidRPr="00BB04D0">
        <w:rPr>
          <w:rFonts w:ascii="Times New Roman" w:eastAsiaTheme="minorHAnsi" w:hAnsi="Times New Roman" w:cstheme="minorBidi"/>
          <w:lang w:eastAsia="en-US"/>
        </w:rPr>
        <w:t xml:space="preserve">   </w:t>
      </w:r>
      <w:proofErr w:type="gramEnd"/>
      <w:r w:rsidRPr="00BB04D0">
        <w:rPr>
          <w:rFonts w:ascii="Times New Roman" w:eastAsiaTheme="minorHAnsi" w:hAnsi="Times New Roman" w:cstheme="minorBidi"/>
          <w:lang w:eastAsia="en-US"/>
        </w:rPr>
        <w:t xml:space="preserve">             Polgármester</w:t>
      </w:r>
    </w:p>
    <w:p w:rsidR="00BB04D0" w:rsidRPr="00BB04D0" w:rsidRDefault="00BB04D0" w:rsidP="00BB04D0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BB04D0">
        <w:rPr>
          <w:rFonts w:ascii="Times New Roman" w:eastAsiaTheme="minorHAnsi" w:hAnsi="Times New Roman" w:cstheme="minorBidi"/>
          <w:lang w:eastAsia="en-US"/>
        </w:rPr>
        <w:t xml:space="preserve">                             Jegyző</w:t>
      </w:r>
    </w:p>
    <w:p w:rsidR="00BB04D0" w:rsidRPr="00BB04D0" w:rsidRDefault="00BB04D0" w:rsidP="00BB04D0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proofErr w:type="gramStart"/>
      <w:r w:rsidRPr="00BB04D0">
        <w:rPr>
          <w:rFonts w:ascii="Times New Roman" w:eastAsiaTheme="minorHAnsi" w:hAnsi="Times New Roman" w:cstheme="minorBidi"/>
          <w:b/>
          <w:lang w:eastAsia="en-US"/>
        </w:rPr>
        <w:t>Határidő:</w:t>
      </w:r>
      <w:r w:rsidRPr="00BB04D0">
        <w:rPr>
          <w:rFonts w:ascii="Times New Roman" w:eastAsiaTheme="minorHAnsi" w:hAnsi="Times New Roman" w:cstheme="minorBidi"/>
          <w:lang w:eastAsia="en-US"/>
        </w:rPr>
        <w:t xml:space="preserve">   </w:t>
      </w:r>
      <w:proofErr w:type="gramEnd"/>
      <w:r w:rsidRPr="00BB04D0">
        <w:rPr>
          <w:rFonts w:ascii="Times New Roman" w:eastAsiaTheme="minorHAnsi" w:hAnsi="Times New Roman" w:cstheme="minorBidi"/>
          <w:lang w:eastAsia="en-US"/>
        </w:rPr>
        <w:t xml:space="preserve">         2017. május 31.</w:t>
      </w:r>
    </w:p>
    <w:p w:rsidR="00DF3806" w:rsidRPr="00A30527" w:rsidRDefault="00DF3806" w:rsidP="00DF3806">
      <w:pPr>
        <w:spacing w:after="0"/>
        <w:jc w:val="both"/>
        <w:rPr>
          <w:rFonts w:ascii="Times New Roman" w:hAnsi="Times New Roman"/>
        </w:rPr>
      </w:pPr>
    </w:p>
    <w:p w:rsidR="00DF3806" w:rsidRPr="00A30527" w:rsidRDefault="00DF3806" w:rsidP="00DF3806">
      <w:pPr>
        <w:spacing w:after="0"/>
        <w:jc w:val="both"/>
        <w:rPr>
          <w:rFonts w:ascii="Times New Roman" w:hAnsi="Times New Roman"/>
          <w:b/>
        </w:rPr>
      </w:pPr>
    </w:p>
    <w:p w:rsidR="00DF3806" w:rsidRPr="00A30527" w:rsidRDefault="00DF3806" w:rsidP="00E239E6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DF3806" w:rsidRPr="00A30527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46A36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Tieblné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  <w:bookmarkStart w:id="0" w:name="_GoBack"/>
      <w:bookmarkEnd w:id="0"/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1040F6"/>
    <w:rsid w:val="00146A36"/>
    <w:rsid w:val="003C565F"/>
    <w:rsid w:val="005F14B1"/>
    <w:rsid w:val="005F4F94"/>
    <w:rsid w:val="0062275F"/>
    <w:rsid w:val="00A30527"/>
    <w:rsid w:val="00A3083A"/>
    <w:rsid w:val="00AF2CD8"/>
    <w:rsid w:val="00B279D7"/>
    <w:rsid w:val="00BB04D0"/>
    <w:rsid w:val="00BD6330"/>
    <w:rsid w:val="00C63A5D"/>
    <w:rsid w:val="00DF3806"/>
    <w:rsid w:val="00E239E6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540D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2017-09-19T09:59:00Z</cp:lastPrinted>
  <dcterms:created xsi:type="dcterms:W3CDTF">2017-05-17T08:47:00Z</dcterms:created>
  <dcterms:modified xsi:type="dcterms:W3CDTF">2017-09-19T09:59:00Z</dcterms:modified>
</cp:coreProperties>
</file>